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附件一：</w:t>
      </w:r>
    </w:p>
    <w:p>
      <w:pPr>
        <w:numPr>
          <w:ilvl w:val="0"/>
          <w:numId w:val="0"/>
        </w:numPr>
        <w:jc w:val="center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高等教育自学考试先进单位登记表</w:t>
      </w:r>
    </w:p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 xml:space="preserve">          </w:t>
      </w:r>
    </w:p>
    <w:p>
      <w:pPr>
        <w:numPr>
          <w:ilvl w:val="0"/>
          <w:numId w:val="0"/>
        </w:numPr>
        <w:jc w:val="center"/>
        <w:rPr>
          <w:rFonts w:hint="default" w:ascii="宋体" w:hAnsi="宋体" w:eastAsia="宋体" w:cs="宋体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 xml:space="preserve">                                           填表日期：   年   月   日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00"/>
        <w:gridCol w:w="2885"/>
        <w:gridCol w:w="1477"/>
        <w:gridCol w:w="2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375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88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负责人姓名</w:t>
            </w:r>
          </w:p>
        </w:tc>
        <w:tc>
          <w:tcPr>
            <w:tcW w:w="278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375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288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78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5" w:hRule="atLeast"/>
          <w:jc w:val="center"/>
        </w:trPr>
        <w:tc>
          <w:tcPr>
            <w:tcW w:w="67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单位基本情况</w:t>
            </w:r>
          </w:p>
        </w:tc>
        <w:tc>
          <w:tcPr>
            <w:tcW w:w="7847" w:type="dxa"/>
            <w:gridSpan w:val="4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5" w:hRule="atLeast"/>
          <w:jc w:val="center"/>
        </w:trPr>
        <w:tc>
          <w:tcPr>
            <w:tcW w:w="67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主要工作和实绩</w:t>
            </w:r>
          </w:p>
        </w:tc>
        <w:tc>
          <w:tcPr>
            <w:tcW w:w="7847" w:type="dxa"/>
            <w:gridSpan w:val="4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firstLine="4080" w:firstLineChars="1700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负责人签名（盖章）：</w:t>
            </w:r>
          </w:p>
          <w:p>
            <w:pPr>
              <w:numPr>
                <w:ilvl w:val="0"/>
                <w:numId w:val="0"/>
              </w:numPr>
              <w:ind w:firstLine="4080" w:firstLineChars="1700"/>
              <w:jc w:val="left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9" w:hRule="atLeast"/>
          <w:jc w:val="center"/>
        </w:trPr>
        <w:tc>
          <w:tcPr>
            <w:tcW w:w="1375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初评意见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评选委员会意见</w:t>
            </w:r>
          </w:p>
        </w:tc>
        <w:tc>
          <w:tcPr>
            <w:tcW w:w="278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>注：1.登记表内容填写要准确、完整、清楚；</w:t>
      </w:r>
    </w:p>
    <w:p>
      <w:pPr>
        <w:numPr>
          <w:ilvl w:val="0"/>
          <w:numId w:val="0"/>
        </w:numPr>
        <w:jc w:val="left"/>
        <w:rPr>
          <w:rFonts w:hint="default" w:ascii="宋体" w:hAnsi="宋体" w:eastAsia="宋体" w:cs="宋体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 xml:space="preserve">    2.纸质资料请加盖单位公章。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6C6F8F"/>
    <w:rsid w:val="366C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2020-11-11T08:11:00Z</dcterms:created>
  <dc:creator>云朵☁️</dc:creator>
  <cp:lastModifiedBy>云朵☁️</cp:lastModifiedBy>
  <dcterms:modified xsi:type="dcterms:W3CDTF">2020-11-11T08:17:19Z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